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240" w:before="240" w:line="240" w:lineRule="auto"/>
        <w:rPr>
          <w:b/>
          <w:bCs/>
          <w:sz w:val="40"/>
          <w:szCs w:val="40"/>
        </w:rPr>
      </w:pPr>
      <w:r>
        <w:rPr>
          <w:rFonts w:ascii="Arial Unicode MS" w:eastAsia="Arial Unicode MS" w:hAnsi="Arial Unicode MS" w:cs="Arial Unicode MS"/>
          <w:b/>
          <w:bCs/>
          <w:sz w:val="40"/>
          <w:szCs w:val="40"/>
        </w:rPr>
        <w:t xml:space="preserve">  제43대 동아리연합회 1차 집행부 회의</w:t>
      </w:r>
    </w:p>
    <w:tbl>
      <w:tblPr>
        <w:tblStyle w:val="a5"/>
        <w:tblW w:w="100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  <w:jc w:val="center"/>
        <w:tblLayout w:type="fixed"/>
      </w:tblPr>
      <w:tblGrid>
        <w:gridCol w:w="1065"/>
        <w:gridCol w:w="2955"/>
        <w:gridCol w:w="840"/>
        <w:gridCol w:w="2055"/>
        <w:gridCol w:w="1155"/>
        <w:gridCol w:w="1995"/>
      </w:tblGrid>
      <w:tr>
        <w:trPr>
          <w:jc w:val="center"/>
        </w:trPr>
        <w:tc>
          <w:tcPr>
            <w:tcW w:w="1065" w:type="dxa"/>
            <w:tcBorders>
              <w:top w:val="single" w:sz="18" w:space="0" w:color="000000"/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회의 일시</w:t>
            </w:r>
          </w:p>
        </w:tc>
        <w:tc>
          <w:tcPr>
            <w:tcW w:w="29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2025. 11.2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6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.(수) 18:00</w:t>
            </w:r>
          </w:p>
        </w:tc>
        <w:tc>
          <w:tcPr>
            <w:tcW w:w="840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장소</w:t>
            </w:r>
          </w:p>
        </w:tc>
        <w:tc>
          <w:tcPr>
            <w:tcW w:w="20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학생회관 104호</w:t>
            </w:r>
          </w:p>
        </w:tc>
        <w:tc>
          <w:tcPr>
            <w:tcW w:w="1155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작성자</w:t>
            </w:r>
          </w:p>
        </w:tc>
        <w:tc>
          <w:tcPr>
            <w:tcW w:w="1995" w:type="dxa"/>
            <w:tcBorders>
              <w:top w:val="single" w:sz="18" w:space="0" w:color="000000"/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박민선</w:t>
            </w:r>
          </w:p>
        </w:tc>
      </w:tr>
      <w:tr>
        <w:trPr>
          <w:jc w:val="center"/>
          <w:trHeight w:val="562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성원 확인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240" w:before="240"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오현빈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김은혜, 송예은, 이종범,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전다은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조세은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홍시연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박민선,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송규혁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, 이가은</w:t>
            </w:r>
          </w:p>
        </w:tc>
      </w:tr>
      <w:tr>
        <w:trPr>
          <w:jc w:val="center"/>
          <w:trHeight w:val="380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회의 안건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6"/>
                <w:szCs w:val="6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1. 보고 안건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-   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43대 당선사례 카드뉴스 업로드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-   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국별 인수인계 진행 중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2. 단위 보고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/>
                <w:bCs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(1) 기획국장</w:t>
            </w:r>
          </w:p>
          <w:p>
            <w:pPr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-     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X</w:t>
            </w: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(2) 사무국장</w:t>
            </w:r>
          </w:p>
          <w:p>
            <w:pPr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bCs w:val="0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18"/>
                <w:szCs w:val="18"/>
                <w:rtl w:val="off"/>
              </w:rPr>
              <w:t xml:space="preserve">     </w:t>
            </w:r>
            <w:r>
              <w:rPr>
                <w:lang w:eastAsia="ko-KR"/>
                <w:rFonts w:ascii="맑은 고딕" w:eastAsia="맑은 고딕" w:hAnsi="맑은 고딕" w:cs="맑은 고딕"/>
                <w:b w:val="0"/>
                <w:bCs w:val="0"/>
                <w:sz w:val="18"/>
                <w:szCs w:val="18"/>
                <w:rtl w:val="off"/>
              </w:rPr>
              <w:t xml:space="preserve">-      </w:t>
            </w:r>
            <w:r>
              <w:rPr>
                <w:rFonts w:ascii="맑은 고딕" w:eastAsia="맑은 고딕" w:hAnsi="맑은 고딕" w:cs="맑은 고딕"/>
                <w:b w:val="0"/>
                <w:bCs w:val="0"/>
                <w:sz w:val="18"/>
                <w:szCs w:val="18"/>
              </w:rPr>
              <w:t>X</w:t>
            </w: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/>
                <w:bCs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(3) 정책국장</w:t>
            </w:r>
          </w:p>
          <w:p>
            <w:pPr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b w:val="0"/>
                <w:bCs w:val="0"/>
                <w:sz w:val="18"/>
                <w:szCs w:val="18"/>
                <w:rtl w:val="off"/>
              </w:rPr>
              <w:t xml:space="preserve">     -      X</w:t>
            </w: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(4) 홍보국장</w:t>
            </w: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-     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43대 당선사례 카드뉴스 제작</w:t>
            </w: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3. 논의안건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(1)   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자기소개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(3)   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공약 설명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         -   with: Support 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             물품 대여사업 체계화: 실시간으로 대여 현황 확인 가능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             사물함 사업 확대: 만족도 조사 진행 / 대여 규칙 완화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             간식 행사 정례화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         -   with: Link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             동아리 박람회 개최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         -   with: Space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             불법 촬영 카메라 점검: 동아리원 사용 공간 위주로 확대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             학생회관 미화사업/시설 상태 점검 및 개선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             학생회관 내부 이정표 설치 예정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         -   with: Voice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             동아리 홍보 확대 + 동아리 달력 구체화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             분과장 권한 및 지원 강화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             간담회 개최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(4)   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상주메뉴얼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설명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         -   물품 대여 메뉴얼 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             학생증/신분증 받은 후 대여 명단 작성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             대여 가능 물품 및 위치 확인 후 전달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         -   장소 대관 신청 메뉴얼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(5)   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신입집부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모집 일정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         -   신입집부 모집 시작 12월 1-3일 중 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             모집 마감 12월 21일 11시 59분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             면접 기간 12월 22일 - 26일 (일정 안맞을 시 27일 고려)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             합격 발표 12월 29일 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            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4. 기타안건</w:t>
            </w:r>
          </w:p>
          <w:p>
            <w:pPr>
              <w:ind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  <w:tr>
        <w:trPr>
          <w:jc w:val="center"/>
          <w:trHeight w:val="380" w:hRule="atLeast"/>
        </w:trPr>
        <w:tc>
          <w:tcPr>
            <w:tcW w:w="1065" w:type="dxa"/>
            <w:tcBorders>
              <w:left w:val="nil"/>
              <w:bottom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9000" w:type="dxa"/>
            <w:gridSpan w:val="5"/>
            <w:tcBorders>
              <w:left w:val="dotted" w:sz="8" w:space="0" w:color="000000"/>
              <w:bottom w:val="single" w:sz="1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</w:tbl>
    <w:p>
      <w:pPr>
        <w:spacing w:line="240" w:lineRule="auto"/>
        <w:rPr>
          <w:rFonts w:ascii="맑은 고딕" w:eastAsia="맑은 고딕" w:hAnsi="맑은 고딕" w:cs="맑은 고딕"/>
        </w:rPr>
      </w:pPr>
    </w:p>
    <w:p/>
    <w:sectPr>
      <w:pgSz w:w="11909" w:h="16834"/>
      <w:pgMar w:top="1440" w:right="1440" w:bottom="1440" w:left="1440" w:header="720" w:footer="720" w:gutter="0"/>
      <w:cols w:space="720"/>
      <w:docGrid w:linePitch="36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 Unicode MS">
    <w:panose1 w:val="020B0604020202020204"/>
    <w:family w:val="auto"/>
    <w:charset w:val="00"/>
    <w:notTrueType w:val="false"/>
    <w:sig w:usb0="7FFFFFFF" w:usb1="7FFFFFFF" w:usb2="0000003F" w:usb3="00000001" w:csb0="603F01FF" w:csb1="7FFFFFFF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80"/>
  <w:removePersonalInformation/>
  <w:embedTrueTypeFonts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ko" w:eastAsia="ko-KR" w:bidi="ar-SA"/>
        <w:rFonts w:ascii="Arial" w:eastAsiaTheme="minorEastAsia" w:hAnsi="Arial" w:cs="Arial"/>
        <w:sz w:val="22"/>
        <w:szCs w:val="22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0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 w:uiPriority="825"/>
    <w:lsdException w:name="Medium Shading 2" w:uiPriority="1432"/>
    <w:lsdException w:name="Medium List 1" w:uiPriority="1433"/>
    <w:lsdException w:name="Medium List 2" w:uiPriority="1536"/>
    <w:lsdException w:name="Medium Grid 1" w:uiPriority="1537"/>
    <w:lsdException w:name="Medium Grid 2" w:uiPriority="1544"/>
    <w:lsdException w:name="Medium Grid 3" w:uiPriority="1545"/>
    <w:lsdException w:name="Dark List" w:uiPriority="1576"/>
    <w:lsdException w:name="Colorful Shading" w:uiPriority="1577"/>
    <w:lsdException w:name="Colorful List" w:uiPriority="1584"/>
    <w:lsdException w:name="Colorful Grid" w:uiPriority="1585"/>
    <w:lsdException w:name="Light Shading Accent 1" w:uiPriority="822"/>
    <w:lsdException w:name="Light List Accent 1" w:uiPriority="823"/>
    <w:lsdException w:name="Light Grid Accent 1" w:uiPriority="824"/>
    <w:lsdException w:name="Medium Shading 1 Accent 1" w:uiPriority="825"/>
    <w:lsdException w:name="Medium Shading 2 Accent 1" w:uiPriority="1432"/>
    <w:lsdException w:name="Medium List 1 Accent 1" w:uiPriority="1433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1536"/>
    <w:lsdException w:name="Medium Grid 1 Accent 1" w:uiPriority="1537"/>
    <w:lsdException w:name="Medium Grid 2 Accent 1" w:uiPriority="1544"/>
    <w:lsdException w:name="Medium Grid 3 Accent 1" w:uiPriority="1545"/>
    <w:lsdException w:name="Dark List Accent 1" w:uiPriority="1576"/>
    <w:lsdException w:name="Colorful Shading Accent 1" w:uiPriority="1577"/>
    <w:lsdException w:name="Colorful List Accent 1" w:uiPriority="1584"/>
    <w:lsdException w:name="Colorful Grid Accent 1" w:uiPriority="1585"/>
    <w:lsdException w:name="Light Shading Accent 2" w:uiPriority="822"/>
    <w:lsdException w:name="Light List Accent 2" w:uiPriority="823"/>
    <w:lsdException w:name="Light Grid Accent 2" w:uiPriority="824"/>
    <w:lsdException w:name="Medium Shading 1 Accent 2" w:uiPriority="825"/>
    <w:lsdException w:name="Medium Shading 2 Accent 2" w:uiPriority="1432"/>
    <w:lsdException w:name="Medium List 1 Accent 2" w:uiPriority="1433"/>
    <w:lsdException w:name="Medium List 2 Accent 2" w:uiPriority="1536"/>
    <w:lsdException w:name="Medium Grid 1 Accent 2" w:uiPriority="1537"/>
    <w:lsdException w:name="Medium Grid 2 Accent 2" w:uiPriority="1544"/>
    <w:lsdException w:name="Medium Grid 3 Accent 2" w:uiPriority="1545"/>
    <w:lsdException w:name="Dark List Accent 2" w:uiPriority="1576"/>
    <w:lsdException w:name="Colorful Shading Accent 2" w:uiPriority="1577"/>
    <w:lsdException w:name="Colorful List Accent 2" w:uiPriority="1584"/>
    <w:lsdException w:name="Colorful Grid Accent 2" w:uiPriority="1585"/>
    <w:lsdException w:name="Light Shading Accent 3" w:uiPriority="822"/>
    <w:lsdException w:name="Light List Accent 3" w:uiPriority="823"/>
    <w:lsdException w:name="Light Grid Accent 3" w:uiPriority="824"/>
    <w:lsdException w:name="Medium Shading 1 Accent 3" w:uiPriority="825"/>
    <w:lsdException w:name="Medium Shading 2 Accent 3" w:uiPriority="1432"/>
    <w:lsdException w:name="Medium List 1 Accent 3" w:uiPriority="1433"/>
    <w:lsdException w:name="Medium List 2 Accent 3" w:uiPriority="1536"/>
    <w:lsdException w:name="Medium Grid 1 Accent 3" w:uiPriority="1537"/>
    <w:lsdException w:name="Medium Grid 2 Accent 3" w:uiPriority="1544"/>
    <w:lsdException w:name="Medium Grid 3 Accent 3" w:uiPriority="1545"/>
    <w:lsdException w:name="Dark List Accent 3" w:uiPriority="1576"/>
    <w:lsdException w:name="Colorful Shading Accent 3" w:uiPriority="1577"/>
    <w:lsdException w:name="Colorful List Accent 3" w:uiPriority="1584"/>
    <w:lsdException w:name="Colorful Grid Accent 3" w:uiPriority="1585"/>
    <w:lsdException w:name="Light Shading Accent 4" w:uiPriority="822"/>
    <w:lsdException w:name="Light List Accent 4" w:uiPriority="823"/>
    <w:lsdException w:name="Light Grid Accent 4" w:uiPriority="824"/>
    <w:lsdException w:name="Medium Shading 1 Accent 4" w:uiPriority="825"/>
    <w:lsdException w:name="Medium Shading 2 Accent 4" w:uiPriority="1432"/>
    <w:lsdException w:name="Medium List 1 Accent 4" w:uiPriority="1433"/>
    <w:lsdException w:name="Medium List 2 Accent 4" w:uiPriority="1536"/>
    <w:lsdException w:name="Medium Grid 1 Accent 4" w:uiPriority="1537"/>
    <w:lsdException w:name="Medium Grid 2 Accent 4" w:uiPriority="1544"/>
    <w:lsdException w:name="Medium Grid 3 Accent 4" w:uiPriority="1545"/>
    <w:lsdException w:name="Dark List Accent 4" w:uiPriority="1576"/>
    <w:lsdException w:name="Colorful Shading Accent 4" w:uiPriority="1577"/>
    <w:lsdException w:name="Colorful List Accent 4" w:uiPriority="1584"/>
    <w:lsdException w:name="Colorful Grid Accent 4" w:uiPriority="1585"/>
    <w:lsdException w:name="Light Shading Accent 5" w:uiPriority="822"/>
    <w:lsdException w:name="Light List Accent 5" w:uiPriority="823"/>
    <w:lsdException w:name="Light Grid Accent 5" w:uiPriority="824"/>
    <w:lsdException w:name="Medium Shading 1 Accent 5" w:uiPriority="825"/>
    <w:lsdException w:name="Medium Shading 2 Accent 5" w:uiPriority="1432"/>
    <w:lsdException w:name="Medium List 1 Accent 5" w:uiPriority="1433"/>
    <w:lsdException w:name="Medium List 2 Accent 5" w:uiPriority="1536"/>
    <w:lsdException w:name="Medium Grid 1 Accent 5" w:uiPriority="1537"/>
    <w:lsdException w:name="Medium Grid 2 Accent 5" w:uiPriority="1544"/>
    <w:lsdException w:name="Medium Grid 3 Accent 5" w:uiPriority="1545"/>
    <w:lsdException w:name="Dark List Accent 5" w:uiPriority="1576"/>
    <w:lsdException w:name="Colorful Shading Accent 5" w:uiPriority="1577"/>
    <w:lsdException w:name="Colorful List Accent 5" w:uiPriority="1584"/>
    <w:lsdException w:name="Colorful Grid Accent 5" w:uiPriority="1585"/>
    <w:lsdException w:name="Light Shading Accent 6" w:uiPriority="822"/>
    <w:lsdException w:name="Light List Accent 6" w:uiPriority="823"/>
    <w:lsdException w:name="Light Grid Accent 6" w:uiPriority="824"/>
    <w:lsdException w:name="Medium Shading 1 Accent 6" w:uiPriority="825"/>
    <w:lsdException w:name="Medium Shading 2 Accent 6" w:uiPriority="1432"/>
    <w:lsdException w:name="Medium List 1 Accent 6" w:uiPriority="1433"/>
    <w:lsdException w:name="Medium List 2 Accent 6" w:uiPriority="1536"/>
    <w:lsdException w:name="Medium Grid 1 Accent 6" w:uiPriority="1537"/>
    <w:lsdException w:name="Medium Grid 2 Accent 6" w:uiPriority="1544"/>
    <w:lsdException w:name="Medium Grid 3 Accent 6" w:uiPriority="1545"/>
    <w:lsdException w:name="Dark List Accent 6" w:uiPriority="1576"/>
    <w:lsdException w:name="Colorful Shading Accent 6" w:uiPriority="1577"/>
    <w:lsdException w:name="Colorful List Accent 6" w:uiPriority="1584"/>
    <w:lsdException w:name="Colorful Grid Accent 6" w:uiPriority="1585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basedOn w:val="a"/>
    <w:next w:val="a"/>
    <w:qFormat/>
    <w:pPr>
      <w:keepNext/>
      <w:keepLines/>
      <w:outlineLvl w:val="0"/>
      <w:spacing w:after="120" w:before="400"/>
    </w:pPr>
    <w:rPr>
      <w:sz w:val="40"/>
      <w:szCs w:val="40"/>
    </w:rPr>
  </w:style>
  <w:style w:type="paragraph" w:styleId="2">
    <w:name w:val="heading 2"/>
    <w:uiPriority w:val="9"/>
    <w:basedOn w:val="a"/>
    <w:next w:val="a"/>
    <w:qFormat/>
    <w:semiHidden/>
    <w:unhideWhenUsed/>
    <w:pPr>
      <w:keepNext/>
      <w:keepLines/>
      <w:outlineLvl w:val="1"/>
      <w:spacing w:after="120" w:before="360"/>
    </w:pPr>
    <w:rPr>
      <w:sz w:val="32"/>
      <w:szCs w:val="32"/>
    </w:rPr>
  </w:style>
  <w:style w:type="paragraph" w:styleId="3">
    <w:name w:val="heading 3"/>
    <w:uiPriority w:val="9"/>
    <w:basedOn w:val="a"/>
    <w:next w:val="a"/>
    <w:qFormat/>
    <w:semiHidden/>
    <w:unhideWhenUsed/>
    <w:pPr>
      <w:keepNext/>
      <w:keepLines/>
      <w:outlineLvl w:val="2"/>
      <w:spacing w:after="80" w:before="320"/>
    </w:pPr>
    <w:rPr>
      <w:color w:val="434343"/>
      <w:sz w:val="28"/>
      <w:szCs w:val="28"/>
    </w:rPr>
  </w:style>
  <w:style w:type="paragraph" w:styleId="4">
    <w:name w:val="heading 4"/>
    <w:uiPriority w:val="9"/>
    <w:basedOn w:val="a"/>
    <w:next w:val="a"/>
    <w:qFormat/>
    <w:semiHidden/>
    <w:unhideWhenUsed/>
    <w:pPr>
      <w:keepNext/>
      <w:keepLines/>
      <w:outlineLvl w:val="3"/>
      <w:spacing w:after="80" w:before="280"/>
    </w:pPr>
    <w:rPr>
      <w:color w:val="666666"/>
      <w:sz w:val="24"/>
      <w:szCs w:val="24"/>
    </w:rPr>
  </w:style>
  <w:style w:type="paragraph" w:styleId="5">
    <w:name w:val="heading 5"/>
    <w:uiPriority w:val="9"/>
    <w:basedOn w:val="a"/>
    <w:next w:val="a"/>
    <w:qFormat/>
    <w:semiHidden/>
    <w:unhideWhenUsed/>
    <w:pPr>
      <w:keepNext/>
      <w:keepLines/>
      <w:outlineLvl w:val="4"/>
      <w:spacing w:after="80" w:before="240"/>
    </w:pPr>
    <w:rPr>
      <w:color w:val="666666"/>
    </w:rPr>
  </w:style>
  <w:style w:type="paragraph" w:styleId="6">
    <w:name w:val="heading 6"/>
    <w:uiPriority w:val="9"/>
    <w:basedOn w:val="a"/>
    <w:next w:val="a"/>
    <w:qFormat/>
    <w:semiHidden/>
    <w:unhideWhenUsed/>
    <w:pPr>
      <w:keepNext/>
      <w:keepLines/>
      <w:outlineLvl w:val="5"/>
      <w:spacing w:after="80" w:before="240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uiPriority w:val="10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uiPriority w:val="11"/>
    <w:basedOn w:val="a"/>
    <w:next w:val="a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ColBandSize w:val="1"/>
      <w:tblStyleRowBandSize w:val="1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allym</cp:lastModifiedBy>
  <cp:revision>1</cp:revision>
  <dcterms:created xsi:type="dcterms:W3CDTF">2025-11-26T07:25:00Z</dcterms:created>
  <dcterms:modified xsi:type="dcterms:W3CDTF">2025-12-02T04:28:11Z</dcterms:modified>
  <cp:version>1100.0100.01</cp:version>
</cp:coreProperties>
</file>